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10 to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The connection of various devices is called?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Chatting</w:t>
        <w:tab/>
        <w:tab/>
        <w:tab/>
        <w:tab/>
        <w:t xml:space="preserve">b.</w:t>
        <w:tab/>
        <w:t xml:space="preserve">networking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Internet</w:t>
        <w:tab/>
        <w:tab/>
        <w:tab/>
        <w:tab/>
        <w:t xml:space="preserve">d.</w:t>
        <w:tab/>
        <w:t xml:space="preserve">video conferencing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 following Technology does not use switches or hubs?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Bus </w:t>
        <w:tab/>
        <w:tab/>
        <w:tab/>
        <w:t xml:space="preserve"> </w:t>
        <w:tab/>
        <w:tab/>
        <w:t xml:space="preserve">b.</w:t>
        <w:tab/>
        <w:t xml:space="preserve">Ring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Star </w:t>
        <w:tab/>
        <w:tab/>
        <w:tab/>
        <w:tab/>
        <w:tab/>
        <w:t xml:space="preserve">d.</w:t>
        <w:tab/>
        <w:t xml:space="preserve">Tree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A blog is derived from the term……..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artlog     </w:t>
        <w:tab/>
        <w:tab/>
        <w:tab/>
        <w:tab/>
        <w:t xml:space="preserve">b. </w:t>
        <w:tab/>
        <w:t xml:space="preserve">splog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weblog</w:t>
        <w:tab/>
        <w:tab/>
        <w:tab/>
        <w:tab/>
        <w:tab/>
        <w:t xml:space="preserve">d.</w:t>
        <w:tab/>
        <w:t xml:space="preserve">wordlog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of the following can be used at the retailer while shopping?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Metro card</w:t>
        <w:tab/>
        <w:tab/>
        <w:tab/>
        <w:tab/>
        <w:t xml:space="preserve">b.</w:t>
        <w:tab/>
        <w:t xml:space="preserve">greeting card   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credit card</w:t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one of the following give the outline colour an object?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stroke colour</w:t>
        <w:tab/>
        <w:tab/>
        <w:tab/>
        <w:tab/>
        <w:tab/>
        <w:t xml:space="preserve">b.</w:t>
        <w:tab/>
        <w:t xml:space="preserve">stroke height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stroke style</w:t>
        <w:tab/>
        <w:tab/>
        <w:tab/>
        <w:tab/>
        <w:t xml:space="preserve">d.</w:t>
        <w:tab/>
        <w:t xml:space="preserve">fill colour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HUB  is an electronic card attached to the motherboard of the computer.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modem connects the computer to the server at different places using a</w:t>
      </w:r>
    </w:p>
    <w:p w:rsidR="00000000" w:rsidDel="00000000" w:rsidP="00000000" w:rsidRDefault="00000000" w:rsidRPr="00000000" w14:paraId="00000020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telephone line..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Social networking involves buying and selling of a product.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EDI means electronic digital interchange.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Flash is one of the software used for creating animations.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Name the different types of cable used in a computer network?.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protocol?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 you mean by social networking?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do you mean by e-commerce?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Why do we use flash programs?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Flash,</w:t>
        <w:tab/>
        <w:t xml:space="preserve">Brush,</w:t>
        <w:tab/>
        <w:t xml:space="preserve">Co- axial,</w:t>
        <w:tab/>
        <w:t xml:space="preserve">data,</w:t>
        <w:tab/>
        <w:t xml:space="preserve">Producer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………..cable is like a TV cable wire..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Networking is a better solution for delivering……... at fast speeds .</w:t>
      </w:r>
    </w:p>
    <w:p w:rsidR="00000000" w:rsidDel="00000000" w:rsidP="00000000" w:rsidRDefault="00000000" w:rsidRPr="00000000" w14:paraId="00000032">
      <w:pPr>
        <w:pageBreakBefore w:val="0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iii.   </w:t>
        <w:tab/>
        <w:t xml:space="preserve">People who produce various types of items are……..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………...tool always you to draw lines on the stage.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……..Is used to create animation.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Fibre optic cable      </w:t>
        <w:tab/>
        <w:tab/>
        <w:tab/>
        <w:t xml:space="preserve">a.</w:t>
        <w:tab/>
        <w:t xml:space="preserve">free form selection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MAN</w:t>
        <w:tab/>
        <w:tab/>
        <w:tab/>
        <w:tab/>
        <w:tab/>
        <w:t xml:space="preserve">b.</w:t>
        <w:tab/>
        <w:t xml:space="preserve">Metropolitan Area Network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LAN</w:t>
        <w:tab/>
        <w:tab/>
        <w:tab/>
        <w:tab/>
        <w:tab/>
        <w:t xml:space="preserve">c.</w:t>
        <w:tab/>
        <w:t xml:space="preserve">Personal Area Network</w:t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PAN</w:t>
        <w:tab/>
        <w:tab/>
        <w:tab/>
        <w:tab/>
        <w:tab/>
        <w:t xml:space="preserve">d.</w:t>
        <w:tab/>
        <w:t xml:space="preserve">Metropolitan Area Network</w:t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Lasso Tool</w:t>
        <w:tab/>
        <w:t xml:space="preserve">                      </w:t>
        <w:tab/>
        <w:tab/>
        <w:t xml:space="preserve">e.</w:t>
        <w:tab/>
        <w:t xml:space="preserve">transmitting voice data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